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Ind w:w="685" w:type="dxa"/>
        <w:tblLook w:val="01E0" w:firstRow="1" w:lastRow="1" w:firstColumn="1" w:lastColumn="1" w:noHBand="0" w:noVBand="0"/>
      </w:tblPr>
      <w:tblGrid>
        <w:gridCol w:w="9520"/>
      </w:tblGrid>
      <w:tr w:rsidR="001D0542" w:rsidRPr="001D0A98" w:rsidTr="00314AB7">
        <w:trPr>
          <w:trHeight w:val="4954"/>
        </w:trPr>
        <w:tc>
          <w:tcPr>
            <w:tcW w:w="9520" w:type="dxa"/>
          </w:tcPr>
          <w:p w:rsidR="001D0542" w:rsidRDefault="001D0542" w:rsidP="00314AB7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rPr>
                <w:rFonts w:ascii="Microsoft Sans Serif" w:hAnsi="Microsoft Sans Serif" w:cs="Microsoft Sans Serif"/>
                <w:b/>
                <w:noProof/>
              </w:rPr>
              <w:t>БЮЛЛЕТЕНЬ</w:t>
            </w:r>
          </w:p>
          <w:p w:rsidR="001D0542" w:rsidRDefault="001D0542" w:rsidP="00314AB7">
            <w:pPr>
              <w:rPr>
                <w:rFonts w:ascii="Microsoft Sans Serif" w:hAnsi="Microsoft Sans Serif" w:cs="Microsoft Sans Serif"/>
                <w:b/>
                <w:noProof/>
              </w:rPr>
            </w:pPr>
          </w:p>
          <w:p w:rsidR="001D0542" w:rsidRDefault="001D0542" w:rsidP="00314AB7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92882" wp14:editId="0583EBD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226695</wp:posOffset>
                      </wp:positionV>
                      <wp:extent cx="5372100" cy="1028700"/>
                      <wp:effectExtent l="6985" t="5715" r="12065" b="13335"/>
                      <wp:wrapSquare wrapText="right"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72100" cy="1028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D0542" w:rsidRDefault="001D0542" w:rsidP="001D0542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Официальный вестник </w:t>
                                  </w:r>
                                </w:p>
                                <w:p w:rsidR="001D0542" w:rsidRDefault="001D0542" w:rsidP="001D0542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Мещеряковского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928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29.6pt;margin-top:17.85pt;width:42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" filled="f" stroked="f">
                      <o:lock v:ext="edit" shapetype="t"/>
                      <v:textbox style="mso-fit-shape-to-text:t">
                        <w:txbxContent>
                          <w:p w:rsidR="001D0542" w:rsidRDefault="001D0542" w:rsidP="001D054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Официальный вестник </w:t>
                            </w:r>
                          </w:p>
                          <w:p w:rsidR="001D0542" w:rsidRDefault="001D0542" w:rsidP="001D054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Мещеряковского сельского поселения</w:t>
                            </w:r>
                          </w:p>
                        </w:txbxContent>
                      </v:textbox>
                      <w10:wrap type="square" side="right"/>
                    </v:shape>
                  </w:pict>
                </mc:Fallback>
              </mc:AlternateContent>
            </w:r>
          </w:p>
          <w:p w:rsidR="001D0542" w:rsidRPr="00DC386A" w:rsidRDefault="001D0542" w:rsidP="00314AB7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t xml:space="preserve">                                                                                                                                                      </w:t>
            </w:r>
          </w:p>
          <w:p w:rsidR="001D0542" w:rsidRDefault="001D0542" w:rsidP="00314AB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 xml:space="preserve">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Издается с  ноября  2014 года</w:t>
            </w:r>
          </w:p>
          <w:p w:rsidR="001D0542" w:rsidRDefault="001D0542" w:rsidP="00314AB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Официальное периодическое печатное издание                                              </w:t>
            </w:r>
            <w:r>
              <w:rPr>
                <w:sz w:val="20"/>
                <w:szCs w:val="28"/>
              </w:rPr>
              <w:t>(</w:t>
            </w:r>
            <w:r w:rsidR="006F5436">
              <w:rPr>
                <w:b/>
                <w:sz w:val="20"/>
                <w:szCs w:val="28"/>
                <w:u w:val="single"/>
              </w:rPr>
              <w:t>№9)  30 ноября</w:t>
            </w:r>
            <w:bookmarkStart w:id="0" w:name="_GoBack"/>
            <w:bookmarkEnd w:id="0"/>
            <w:r w:rsidR="007C7D58">
              <w:rPr>
                <w:b/>
                <w:sz w:val="20"/>
                <w:szCs w:val="28"/>
                <w:u w:val="single"/>
              </w:rPr>
              <w:t xml:space="preserve">  2021</w:t>
            </w:r>
            <w:r>
              <w:rPr>
                <w:b/>
                <w:sz w:val="20"/>
                <w:szCs w:val="28"/>
                <w:u w:val="single"/>
              </w:rPr>
              <w:t xml:space="preserve"> года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    </w:t>
            </w:r>
          </w:p>
          <w:p w:rsidR="001D0542" w:rsidRDefault="001D0542" w:rsidP="00314AB7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Администрации Мещеряковского сельского поселения                                    </w:t>
            </w:r>
            <w:r>
              <w:rPr>
                <w:b/>
                <w:sz w:val="20"/>
              </w:rPr>
              <w:t>выходит 2 раза в месяц</w:t>
            </w:r>
            <w:r>
              <w:rPr>
                <w:sz w:val="20"/>
              </w:rPr>
              <w:t xml:space="preserve">  </w:t>
            </w:r>
          </w:p>
          <w:p w:rsidR="001D0542" w:rsidRDefault="001D0542" w:rsidP="00314AB7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   БЕСПЛАТНО</w:t>
            </w:r>
            <w:r>
              <w:rPr>
                <w:sz w:val="20"/>
              </w:rPr>
              <w:t xml:space="preserve">    </w:t>
            </w:r>
            <w:r>
              <w:t xml:space="preserve">                          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</w:t>
            </w:r>
          </w:p>
          <w:p w:rsidR="001D0542" w:rsidRDefault="001D0542" w:rsidP="00314AB7">
            <w:pPr>
              <w:pBdr>
                <w:bottom w:val="single" w:sz="12" w:space="0" w:color="auto"/>
              </w:pBdr>
              <w:rPr>
                <w:rFonts w:ascii="Calibri" w:hAnsi="Calibri"/>
                <w:sz w:val="22"/>
              </w:rPr>
            </w:pPr>
            <w:r>
              <w:rPr>
                <w:b/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  <w:r>
              <w:t xml:space="preserve">                             </w:t>
            </w:r>
          </w:p>
          <w:p w:rsidR="001D0542" w:rsidRPr="00BF3F60" w:rsidRDefault="001D0542" w:rsidP="00314AB7">
            <w:pPr>
              <w:jc w:val="center"/>
            </w:pPr>
          </w:p>
        </w:tc>
      </w:tr>
    </w:tbl>
    <w:p w:rsidR="00750662" w:rsidRDefault="00750662" w:rsidP="00722C25">
      <w:pPr>
        <w:rPr>
          <w:sz w:val="16"/>
          <w:szCs w:val="16"/>
        </w:rPr>
      </w:pPr>
    </w:p>
    <w:p w:rsidR="006F5436" w:rsidRDefault="006F5436" w:rsidP="006F54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РОССИЙСКАЯ ФЕДЕРАЦИЯ</w:t>
      </w:r>
    </w:p>
    <w:p w:rsidR="006F5436" w:rsidRDefault="006F5436" w:rsidP="006F54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РОСТОВСКАЯ ОБЛАСТЬ</w:t>
      </w:r>
    </w:p>
    <w:p w:rsidR="006F5436" w:rsidRDefault="006F5436" w:rsidP="006F54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ВЕРХНЕДОНСКОЙ РАЙОН </w:t>
      </w:r>
    </w:p>
    <w:p w:rsidR="006F5436" w:rsidRDefault="006F5436" w:rsidP="006F54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</w:t>
      </w:r>
    </w:p>
    <w:p w:rsidR="006F5436" w:rsidRDefault="006F5436" w:rsidP="006F54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«МЕЩЕРЯКОВСКОЕ СЕЛЬСКОЕ ПОСЕЛЕНИЕ»  </w:t>
      </w:r>
    </w:p>
    <w:p w:rsidR="006F5436" w:rsidRDefault="006F5436" w:rsidP="006F54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6F5436" w:rsidRDefault="006F5436" w:rsidP="006F54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СОБРАНИЕ ДЕПУТАТОВ МЕЩЕРЯКОВСКОГО СЕЛЬСКОГО ПОСЕЛЕНИЯ</w:t>
      </w:r>
    </w:p>
    <w:p w:rsidR="006F5436" w:rsidRDefault="006F5436" w:rsidP="006F5436">
      <w:pPr>
        <w:pStyle w:val="ConsPlusTitle"/>
        <w:spacing w:line="360" w:lineRule="auto"/>
        <w:jc w:val="center"/>
        <w:rPr>
          <w:sz w:val="20"/>
          <w:szCs w:val="20"/>
        </w:rPr>
      </w:pPr>
    </w:p>
    <w:p w:rsidR="006F5436" w:rsidRDefault="006F5436" w:rsidP="006F5436">
      <w:pPr>
        <w:pStyle w:val="ConsPlusTitle"/>
        <w:spacing w:line="360" w:lineRule="auto"/>
        <w:jc w:val="center"/>
        <w:rPr>
          <w:sz w:val="20"/>
          <w:szCs w:val="20"/>
        </w:rPr>
      </w:pPr>
    </w:p>
    <w:p w:rsidR="006F5436" w:rsidRDefault="006F5436" w:rsidP="006F5436">
      <w:pPr>
        <w:pStyle w:val="ConsPlusTitle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РЕШЕНИЕ № 18</w:t>
      </w:r>
    </w:p>
    <w:p w:rsidR="006F5436" w:rsidRDefault="006F5436" w:rsidP="006F5436">
      <w:pPr>
        <w:pStyle w:val="ConsPlusTitl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«23» ноября 2021 г.                                                                                                                                х. Мещеряковский    </w:t>
      </w:r>
    </w:p>
    <w:p w:rsidR="006F5436" w:rsidRDefault="006F5436" w:rsidP="006F5436">
      <w:pPr>
        <w:pStyle w:val="ConsPlusTitle"/>
        <w:spacing w:line="360" w:lineRule="auto"/>
        <w:rPr>
          <w:sz w:val="20"/>
          <w:szCs w:val="20"/>
        </w:rPr>
      </w:pPr>
    </w:p>
    <w:p w:rsidR="006F5436" w:rsidRDefault="006F5436" w:rsidP="006F543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О внесении изменений</w:t>
      </w:r>
    </w:p>
    <w:p w:rsidR="006F5436" w:rsidRDefault="006F5436" w:rsidP="006F543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в решение Собрания депутатов </w:t>
      </w:r>
    </w:p>
    <w:p w:rsidR="006F5436" w:rsidRDefault="006F5436" w:rsidP="006F543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Мещеряковского сельского поселения</w:t>
      </w:r>
    </w:p>
    <w:p w:rsidR="006F5436" w:rsidRDefault="006F5436" w:rsidP="006F543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от 25.12.2020 №271 «О бюджете</w:t>
      </w:r>
    </w:p>
    <w:p w:rsidR="006F5436" w:rsidRDefault="006F5436" w:rsidP="006F543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Мещеряковского сельского поселения</w:t>
      </w:r>
    </w:p>
    <w:p w:rsidR="006F5436" w:rsidRDefault="006F5436" w:rsidP="006F543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Верхнедонского района на 2021 год</w:t>
      </w:r>
    </w:p>
    <w:p w:rsidR="006F5436" w:rsidRDefault="006F5436" w:rsidP="006F5436">
      <w:pPr>
        <w:pStyle w:val="ConsPlusTitle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и плановый период 2022 и 2023 годов»</w:t>
      </w:r>
      <w:r>
        <w:rPr>
          <w:sz w:val="20"/>
          <w:szCs w:val="20"/>
        </w:rPr>
        <w:t xml:space="preserve">            </w:t>
      </w:r>
    </w:p>
    <w:p w:rsidR="006F5436" w:rsidRDefault="006F5436" w:rsidP="006F5436">
      <w:pPr>
        <w:pStyle w:val="ConsPlusTitl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F5436" w:rsidRDefault="006F5436" w:rsidP="006F5436">
      <w:pPr>
        <w:jc w:val="center"/>
        <w:rPr>
          <w:sz w:val="20"/>
          <w:szCs w:val="20"/>
        </w:rPr>
      </w:pPr>
      <w:r>
        <w:rPr>
          <w:sz w:val="20"/>
          <w:szCs w:val="20"/>
        </w:rPr>
        <w:t>Собрание депутатов Мещеряковского сельского поселения решило:</w:t>
      </w:r>
    </w:p>
    <w:p w:rsidR="006F5436" w:rsidRDefault="006F5436" w:rsidP="006F5436">
      <w:pPr>
        <w:jc w:val="center"/>
        <w:rPr>
          <w:sz w:val="20"/>
          <w:szCs w:val="20"/>
        </w:rPr>
      </w:pPr>
    </w:p>
    <w:p w:rsidR="006F5436" w:rsidRDefault="006F5436" w:rsidP="006F5436">
      <w:pPr>
        <w:autoSpaceDE w:val="0"/>
        <w:autoSpaceDN w:val="0"/>
        <w:adjustRightInd w:val="0"/>
        <w:jc w:val="both"/>
        <w:outlineLvl w:val="1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     1.  Внести в решение Собрания депутатов Мещеряковского сельского поселения от 25.12.2020 №271 «О бюджете Мещеряковского сельского поселения Верхнедонского района на 2021 год и плановый период 2022 и 2023 годов»            </w:t>
      </w:r>
    </w:p>
    <w:p w:rsidR="006F5436" w:rsidRDefault="006F5436" w:rsidP="006F543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следующие изменения:</w:t>
      </w:r>
    </w:p>
    <w:p w:rsidR="006F5436" w:rsidRDefault="006F5436" w:rsidP="006F5436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1) в статье 1 в пункте 1:</w:t>
      </w:r>
    </w:p>
    <w:p w:rsidR="006F5436" w:rsidRDefault="006F5436" w:rsidP="006F5436">
      <w:pPr>
        <w:ind w:left="720"/>
        <w:rPr>
          <w:sz w:val="20"/>
          <w:szCs w:val="20"/>
        </w:rPr>
      </w:pPr>
      <w:r>
        <w:rPr>
          <w:sz w:val="20"/>
          <w:szCs w:val="20"/>
        </w:rPr>
        <w:t>в подпункте 1 цифры «14796,1» заменить цифрами «17741,1»;</w:t>
      </w:r>
    </w:p>
    <w:p w:rsidR="006F5436" w:rsidRDefault="006F5436" w:rsidP="006F5436">
      <w:pPr>
        <w:ind w:left="720"/>
        <w:rPr>
          <w:sz w:val="20"/>
          <w:szCs w:val="20"/>
        </w:rPr>
      </w:pPr>
      <w:r>
        <w:rPr>
          <w:sz w:val="20"/>
          <w:szCs w:val="20"/>
        </w:rPr>
        <w:t>в подпункте 2 цифры «15705,2» заменить цифрами «18650,2».</w:t>
      </w:r>
    </w:p>
    <w:p w:rsidR="006F5436" w:rsidRDefault="006F5436" w:rsidP="006F5436">
      <w:pPr>
        <w:ind w:left="720"/>
        <w:rPr>
          <w:sz w:val="20"/>
          <w:szCs w:val="20"/>
        </w:rPr>
      </w:pPr>
      <w:r>
        <w:rPr>
          <w:sz w:val="20"/>
          <w:szCs w:val="20"/>
        </w:rPr>
        <w:t>2) Приложение 1 изложить в следующей редакции:</w:t>
      </w:r>
    </w:p>
    <w:p w:rsidR="006F5436" w:rsidRDefault="006F5436" w:rsidP="006F5436">
      <w:pPr>
        <w:ind w:left="720"/>
        <w:rPr>
          <w:sz w:val="20"/>
          <w:szCs w:val="20"/>
        </w:rPr>
      </w:pPr>
    </w:p>
    <w:p w:rsidR="006F5436" w:rsidRDefault="006F5436" w:rsidP="006F5436">
      <w:pPr>
        <w:ind w:left="720"/>
        <w:rPr>
          <w:sz w:val="20"/>
          <w:szCs w:val="20"/>
        </w:rPr>
      </w:pPr>
    </w:p>
    <w:tbl>
      <w:tblPr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7404"/>
        <w:gridCol w:w="1276"/>
        <w:gridCol w:w="142"/>
        <w:gridCol w:w="1417"/>
        <w:gridCol w:w="1418"/>
      </w:tblGrid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Приложение 1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 решению Собрания депутатов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 бюджете Мещеряковского сельского поселения Верхнедонского района на 2020 год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 на плановый период 2021 и 2022 годов»</w:t>
            </w:r>
          </w:p>
        </w:tc>
      </w:tr>
      <w:tr w:rsidR="006F5436" w:rsidTr="006F5436">
        <w:trPr>
          <w:trHeight w:val="406"/>
        </w:trPr>
        <w:tc>
          <w:tcPr>
            <w:tcW w:w="1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Объем поступлений доходов бюджета Мещеряковского сельского поселения Верхнедонского района на 2021 год и плановый период 2022 и 2023 годов</w:t>
            </w:r>
          </w:p>
        </w:tc>
      </w:tr>
      <w:tr w:rsidR="006F5436" w:rsidTr="006F5436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6F5436" w:rsidTr="006F5436">
        <w:trPr>
          <w:trHeight w:val="362"/>
        </w:trPr>
        <w:tc>
          <w:tcPr>
            <w:tcW w:w="1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(тыс. рублей)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F5436" w:rsidTr="006F5436">
        <w:trPr>
          <w:trHeight w:val="1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статьи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2023 год</w:t>
            </w:r>
          </w:p>
        </w:tc>
      </w:tr>
      <w:tr w:rsidR="006F5436" w:rsidTr="006F5436">
        <w:trPr>
          <w:trHeight w:val="2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9701.8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2182.8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353.3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353.3</w:t>
            </w:r>
          </w:p>
        </w:tc>
      </w:tr>
      <w:tr w:rsidR="006F5436" w:rsidTr="006F5436">
        <w:trPr>
          <w:trHeight w:val="18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353.3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1 05 00000 00 0000 000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69.7</w:t>
            </w:r>
          </w:p>
        </w:tc>
      </w:tr>
      <w:tr w:rsidR="006F5436" w:rsidTr="006F5436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1 05 03000 01 0000 110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69.7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69.7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1 06 00000 00 0000 000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1729.0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1744.9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1747.9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1 06 01000 00 0000 110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88.3</w:t>
            </w:r>
          </w:p>
        </w:tc>
      </w:tr>
      <w:tr w:rsidR="006F5436" w:rsidTr="006F5436"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88.3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1718.6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1659.6</w:t>
            </w:r>
          </w:p>
        </w:tc>
      </w:tr>
      <w:tr w:rsidR="006F5436" w:rsidTr="006F5436">
        <w:trPr>
          <w:trHeight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115.0</w:t>
            </w:r>
          </w:p>
        </w:tc>
      </w:tr>
      <w:tr w:rsidR="006F5436" w:rsidTr="006F5436">
        <w:trPr>
          <w:trHeight w:val="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174.0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115.0</w:t>
            </w:r>
          </w:p>
        </w:tc>
      </w:tr>
      <w:tr w:rsidR="006F5436" w:rsidTr="006F5436">
        <w:trPr>
          <w:trHeight w:val="3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1544.6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1544.6</w:t>
            </w:r>
          </w:p>
        </w:tc>
      </w:tr>
      <w:tr w:rsidR="006F5436" w:rsidTr="006F5436">
        <w:trPr>
          <w:trHeight w:val="9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1544.6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1544.6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1 08 00000 00 0000 000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</w:t>
            </w:r>
          </w:p>
        </w:tc>
      </w:tr>
      <w:tr w:rsidR="006F5436" w:rsidTr="006F5436"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1 08 04000 01 0000 110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</w:t>
            </w:r>
          </w:p>
        </w:tc>
      </w:tr>
      <w:tr w:rsidR="006F5436" w:rsidTr="006F5436">
        <w:trPr>
          <w:trHeight w:val="18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1 08 04020 01 0000 110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</w:t>
            </w:r>
          </w:p>
        </w:tc>
      </w:tr>
      <w:tr w:rsidR="006F5436" w:rsidTr="006F5436">
        <w:trPr>
          <w:trHeight w:val="9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1 11 00000 00 0000 000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1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1 11 05020 00 0000 120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15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1 13 00000 00 0000 000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1 13 02000 00 0000 130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1 13 02060 00 0000 130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1 13 02065 10 0000 130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1 14 00000 00 0000 000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6402.5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1 14 02000 00 0000 000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3057.5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1 14 02050 10 0000 410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3057.5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1 14 02053 10 0000 410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3057.5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5436" w:rsidRDefault="006F5436">
            <w:pPr>
              <w:widowControl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1 14 06000 00 0000 430</w:t>
            </w:r>
          </w:p>
        </w:tc>
        <w:tc>
          <w:tcPr>
            <w:tcW w:w="7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widowControl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3345.0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0.0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5436" w:rsidRDefault="006F5436">
            <w:pPr>
              <w:widowControl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1 14 06020 00 0000 430</w:t>
            </w:r>
          </w:p>
        </w:tc>
        <w:tc>
          <w:tcPr>
            <w:tcW w:w="7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widowControl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3345.0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0.0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5436" w:rsidRDefault="006F5436">
            <w:pPr>
              <w:widowControl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1 14 06025 10 0000 430</w:t>
            </w:r>
          </w:p>
        </w:tc>
        <w:tc>
          <w:tcPr>
            <w:tcW w:w="7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widowControl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3345.0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0.0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1 16 00000 00 0000 000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</w:t>
            </w:r>
          </w:p>
        </w:tc>
      </w:tr>
      <w:tr w:rsidR="006F5436" w:rsidTr="006F5436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1 16 02000 02 0000 140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</w:t>
            </w:r>
          </w:p>
        </w:tc>
      </w:tr>
      <w:tr w:rsidR="006F5436" w:rsidTr="006F5436">
        <w:trPr>
          <w:trHeight w:val="12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1 16 02020 02 0000 140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8039.3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4697.1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4796.2</w:t>
            </w:r>
          </w:p>
        </w:tc>
      </w:tr>
      <w:tr w:rsidR="006F5436" w:rsidTr="006F5436">
        <w:trPr>
          <w:trHeight w:val="7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8039.3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4697.1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4796.2</w:t>
            </w:r>
          </w:p>
        </w:tc>
      </w:tr>
      <w:tr w:rsidR="006F5436" w:rsidTr="006F5436">
        <w:trPr>
          <w:trHeight w:val="7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5847.3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4599.9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4695.4</w:t>
            </w:r>
          </w:p>
        </w:tc>
      </w:tr>
      <w:tr w:rsidR="006F5436" w:rsidTr="006F5436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2 02 16001 00 0000 150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5847.3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4599.9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4695.4</w:t>
            </w:r>
          </w:p>
        </w:tc>
      </w:tr>
      <w:tr w:rsidR="006F5436" w:rsidTr="006F5436">
        <w:trPr>
          <w:trHeight w:val="7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2 02 16001 10 0000 150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5847.3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4599.9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4695.4</w:t>
            </w:r>
          </w:p>
        </w:tc>
      </w:tr>
      <w:tr w:rsidR="006F5436" w:rsidTr="006F5436">
        <w:trPr>
          <w:trHeight w:val="7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100.8</w:t>
            </w:r>
          </w:p>
        </w:tc>
      </w:tr>
      <w:tr w:rsidR="006F5436" w:rsidTr="006F5436"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2 02 30024 00 0000 150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0.2</w:t>
            </w:r>
          </w:p>
        </w:tc>
      </w:tr>
      <w:tr w:rsidR="006F5436" w:rsidTr="006F5436"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2 02 30024 10 0000 150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0.2</w:t>
            </w:r>
          </w:p>
        </w:tc>
      </w:tr>
      <w:tr w:rsidR="006F5436" w:rsidTr="006F5436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2 02 35118 00 0000 150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100.6</w:t>
            </w:r>
          </w:p>
        </w:tc>
      </w:tr>
      <w:tr w:rsidR="006F5436" w:rsidTr="006F5436"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100.6</w:t>
            </w:r>
          </w:p>
        </w:tc>
      </w:tr>
      <w:tr w:rsidR="006F5436" w:rsidTr="006F543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2095.7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2 02 40014 00 0000 150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1334.8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2 02 40014 10 0000 150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1334.8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5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2 02 49999 00 0000 150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5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5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14796.1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6863.3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6979.0</w:t>
            </w:r>
          </w:p>
        </w:tc>
      </w:tr>
    </w:tbl>
    <w:p w:rsidR="006F5436" w:rsidRDefault="006F5436" w:rsidP="006F5436">
      <w:pPr>
        <w:jc w:val="right"/>
        <w:rPr>
          <w:sz w:val="20"/>
          <w:szCs w:val="20"/>
        </w:rPr>
      </w:pPr>
      <w:r>
        <w:rPr>
          <w:sz w:val="20"/>
          <w:szCs w:val="20"/>
        </w:rPr>
        <w:t>;</w:t>
      </w:r>
    </w:p>
    <w:p w:rsidR="006F5436" w:rsidRDefault="006F5436" w:rsidP="006F5436">
      <w:pPr>
        <w:widowControl w:val="0"/>
        <w:rPr>
          <w:color w:val="000000"/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3) Приложение 2 изложить в следующей редакции:</w:t>
      </w:r>
    </w:p>
    <w:tbl>
      <w:tblPr>
        <w:tblW w:w="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260"/>
        <w:gridCol w:w="5387"/>
        <w:gridCol w:w="1984"/>
        <w:gridCol w:w="1985"/>
        <w:gridCol w:w="2126"/>
      </w:tblGrid>
      <w:tr w:rsidR="006F5436" w:rsidTr="006F5436">
        <w:trPr>
          <w:trHeight w:val="1819"/>
        </w:trPr>
        <w:tc>
          <w:tcPr>
            <w:tcW w:w="14742" w:type="dxa"/>
            <w:gridSpan w:val="5"/>
            <w:noWrap/>
            <w:vAlign w:val="bottom"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bookmarkStart w:id="1" w:name="RANGE!A1:C42"/>
            <w:bookmarkEnd w:id="1"/>
            <w:r>
              <w:rPr>
                <w:sz w:val="20"/>
                <w:szCs w:val="20"/>
                <w:lang w:eastAsia="en-US"/>
              </w:rPr>
              <w:lastRenderedPageBreak/>
              <w:t xml:space="preserve">                           Приложение 2</w:t>
            </w:r>
          </w:p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к решению Собрания депутатов             </w:t>
            </w:r>
          </w:p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«О бюджете Мещеряковского сельского поселения Верхнедонского района на 2020 год</w:t>
            </w:r>
          </w:p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и на плановый период 2021 и 2022 годов»</w:t>
            </w:r>
          </w:p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6F5436" w:rsidTr="006F5436">
        <w:trPr>
          <w:trHeight w:val="415"/>
        </w:trPr>
        <w:tc>
          <w:tcPr>
            <w:tcW w:w="14742" w:type="dxa"/>
            <w:gridSpan w:val="5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Источники финансирования дефицита </w:t>
            </w:r>
          </w:p>
        </w:tc>
      </w:tr>
      <w:tr w:rsidR="006F5436" w:rsidTr="006F5436">
        <w:trPr>
          <w:trHeight w:val="737"/>
        </w:trPr>
        <w:tc>
          <w:tcPr>
            <w:tcW w:w="14742" w:type="dxa"/>
            <w:gridSpan w:val="5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бюджета Мещеряковского сельского поселения Верхнедонского района на 2021 год и на плановый период 2022 и 2023 годов</w:t>
            </w:r>
          </w:p>
        </w:tc>
      </w:tr>
      <w:tr w:rsidR="006F5436" w:rsidTr="006F5436">
        <w:trPr>
          <w:trHeight w:val="403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(тыс. рублей)</w:t>
            </w:r>
          </w:p>
        </w:tc>
      </w:tr>
      <w:tr w:rsidR="006F5436" w:rsidTr="006F5436">
        <w:trPr>
          <w:trHeight w:val="99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2022год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2023 год</w:t>
            </w:r>
          </w:p>
        </w:tc>
      </w:tr>
    </w:tbl>
    <w:p w:rsidR="006F5436" w:rsidRDefault="006F5436" w:rsidP="006F5436">
      <w:pPr>
        <w:rPr>
          <w:sz w:val="20"/>
          <w:szCs w:val="20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387"/>
        <w:gridCol w:w="1984"/>
        <w:gridCol w:w="1985"/>
        <w:gridCol w:w="2126"/>
      </w:tblGrid>
      <w:tr w:rsidR="006F5436" w:rsidTr="006F5436">
        <w:trPr>
          <w:trHeight w:val="285"/>
          <w:tblHeader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2" w:name="RANGE!A10:C42"/>
            <w:r>
              <w:rPr>
                <w:sz w:val="20"/>
                <w:szCs w:val="20"/>
                <w:lang w:eastAsia="en-US"/>
              </w:rPr>
              <w:t>1</w:t>
            </w:r>
            <w:bookmarkEnd w:id="2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6F5436" w:rsidTr="006F5436">
        <w:trPr>
          <w:trHeight w:val="73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17741.1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6863.3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6979.0</w:t>
            </w:r>
          </w:p>
        </w:tc>
      </w:tr>
      <w:tr w:rsidR="006F5436" w:rsidTr="006F5436">
        <w:trPr>
          <w:trHeight w:val="3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17741.1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6863.3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6979.0</w:t>
            </w:r>
          </w:p>
        </w:tc>
      </w:tr>
      <w:tr w:rsidR="006F5436" w:rsidTr="006F5436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17741.1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6863.3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6979.0</w:t>
            </w:r>
          </w:p>
        </w:tc>
      </w:tr>
      <w:tr w:rsidR="006F5436" w:rsidTr="006F5436">
        <w:trPr>
          <w:trHeight w:val="3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17741.1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6863.3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6979.0</w:t>
            </w:r>
          </w:p>
        </w:tc>
      </w:tr>
      <w:tr w:rsidR="006F5436" w:rsidTr="006F5436">
        <w:trPr>
          <w:trHeight w:val="3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18650.2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6863.3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6979.0</w:t>
            </w:r>
          </w:p>
        </w:tc>
      </w:tr>
      <w:tr w:rsidR="006F5436" w:rsidTr="006F5436">
        <w:trPr>
          <w:trHeight w:val="3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18650.2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6863.3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6979.0</w:t>
            </w:r>
          </w:p>
        </w:tc>
      </w:tr>
      <w:tr w:rsidR="006F5436" w:rsidTr="006F5436">
        <w:trPr>
          <w:trHeight w:val="3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18650.2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6863.3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6979.0</w:t>
            </w:r>
          </w:p>
        </w:tc>
      </w:tr>
      <w:tr w:rsidR="006F5436" w:rsidTr="006F5436">
        <w:trPr>
          <w:trHeight w:val="3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18650.2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6863.3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6979.0</w:t>
            </w:r>
          </w:p>
        </w:tc>
      </w:tr>
    </w:tbl>
    <w:p w:rsidR="006F5436" w:rsidRDefault="006F5436" w:rsidP="006F5436">
      <w:pPr>
        <w:rPr>
          <w:sz w:val="20"/>
          <w:szCs w:val="20"/>
        </w:rPr>
      </w:pPr>
    </w:p>
    <w:p w:rsidR="006F5436" w:rsidRDefault="006F5436" w:rsidP="006F5436">
      <w:pPr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4) Приложение 6 изложить в следующей редакции:</w:t>
      </w: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widowControl w:val="0"/>
        <w:rPr>
          <w:sz w:val="20"/>
          <w:szCs w:val="20"/>
        </w:rPr>
      </w:pPr>
    </w:p>
    <w:p w:rsidR="006F5436" w:rsidRDefault="006F5436" w:rsidP="006F5436">
      <w:pPr>
        <w:tabs>
          <w:tab w:val="left" w:pos="8325"/>
        </w:tabs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>
        <w:rPr>
          <w:sz w:val="20"/>
          <w:szCs w:val="20"/>
        </w:rPr>
        <w:tab/>
      </w:r>
    </w:p>
    <w:p w:rsidR="006F5436" w:rsidRDefault="006F5436" w:rsidP="006F5436">
      <w:pPr>
        <w:spacing w:after="160" w:line="256" w:lineRule="auto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Приложение 6 к решению Собрания депутатов Мещеряковского сельского поселения</w:t>
      </w:r>
    </w:p>
    <w:p w:rsidR="006F5436" w:rsidRDefault="006F5436" w:rsidP="006F5436">
      <w:pPr>
        <w:framePr w:hSpace="180" w:wrap="around" w:vAnchor="text" w:hAnchor="text" w:x="60" w:y="1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«О бюджете Мещеряковского сельского поселения Верхнедонского района на 2020 год </w:t>
      </w:r>
    </w:p>
    <w:p w:rsidR="006F5436" w:rsidRDefault="006F5436" w:rsidP="006F5436">
      <w:pPr>
        <w:spacing w:after="160" w:line="25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t>и на плановый период 2021 и 2022 годов»</w:t>
      </w:r>
    </w:p>
    <w:tbl>
      <w:tblPr>
        <w:tblW w:w="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528"/>
        <w:gridCol w:w="567"/>
        <w:gridCol w:w="709"/>
        <w:gridCol w:w="1701"/>
        <w:gridCol w:w="850"/>
        <w:gridCol w:w="1701"/>
        <w:gridCol w:w="1985"/>
        <w:gridCol w:w="1795"/>
      </w:tblGrid>
      <w:tr w:rsidR="006F5436" w:rsidTr="006F5436">
        <w:trPr>
          <w:gridAfter w:val="1"/>
          <w:wAfter w:w="1795" w:type="dxa"/>
          <w:trHeight w:val="1932"/>
        </w:trPr>
        <w:tc>
          <w:tcPr>
            <w:tcW w:w="13041" w:type="dxa"/>
            <w:gridSpan w:val="7"/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Мещеряковского сельского поселения и непрограммным направлениям деятельности, группам (подгруппам) видов расходов классификации расходов бюджета Мещеряковского сельского поселения Верхнедонского района на 2021 год и на плановый период 2022 и 2023 годов</w:t>
            </w:r>
          </w:p>
        </w:tc>
      </w:tr>
      <w:tr w:rsidR="006F5436" w:rsidTr="006F5436">
        <w:trPr>
          <w:trHeight w:val="322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2021 г.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2023 г.</w:t>
            </w:r>
          </w:p>
        </w:tc>
      </w:tr>
      <w:tr w:rsidR="006F5436" w:rsidTr="006F5436">
        <w:trPr>
          <w:trHeight w:val="529"/>
        </w:trPr>
        <w:tc>
          <w:tcPr>
            <w:tcW w:w="1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F5436" w:rsidTr="006F5436">
        <w:trPr>
          <w:trHeight w:val="30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6F5436" w:rsidTr="006F5436">
        <w:trPr>
          <w:trHeight w:val="4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8 842.2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5 126.7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5 320.0</w:t>
            </w:r>
          </w:p>
        </w:tc>
      </w:tr>
      <w:tr w:rsidR="006F5436" w:rsidTr="006F5436">
        <w:trPr>
          <w:trHeight w:val="154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7 093.5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4 651.5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4 670.1</w:t>
            </w:r>
          </w:p>
        </w:tc>
      </w:tr>
      <w:tr w:rsidR="006F5436" w:rsidTr="006F5436">
        <w:trPr>
          <w:trHeight w:val="28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выплаты по оплате труда работников Администрации Расходы на выплаты по оплате труда работников Администрации Мещеряковского сельского поселения в рамках обеспечения деятельности Администрации Мещеряковского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8910000110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4 315.0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3 733.3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3 748.2</w:t>
            </w:r>
          </w:p>
        </w:tc>
      </w:tr>
      <w:tr w:rsidR="006F5436" w:rsidTr="006F5436">
        <w:trPr>
          <w:trHeight w:val="97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8910000190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2 778.3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918.0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921.7</w:t>
            </w:r>
          </w:p>
        </w:tc>
      </w:tr>
      <w:tr w:rsidR="006F5436" w:rsidTr="006F5436">
        <w:trPr>
          <w:trHeight w:val="339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осуществление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административных правонарушений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8990072390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0.2</w:t>
            </w:r>
          </w:p>
        </w:tc>
      </w:tr>
      <w:tr w:rsidR="006F5436" w:rsidTr="006F5436">
        <w:trPr>
          <w:trHeight w:val="68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405.3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8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9990099990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405.3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4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150.0</w:t>
            </w:r>
          </w:p>
        </w:tc>
      </w:tr>
      <w:tr w:rsidR="006F5436" w:rsidTr="006F5436">
        <w:trPr>
          <w:trHeight w:val="205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Резервный фонд Администрации Мещеряковского сельского поселения на финансовое обеспечение непредвиденных расходов в рамках непрограммных расходов Администрации Мещеряковского сельского поселения (Резервные средства)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9910090100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150.0</w:t>
            </w:r>
          </w:p>
        </w:tc>
      </w:tr>
      <w:tr w:rsidR="006F5436" w:rsidTr="006F5436">
        <w:trPr>
          <w:trHeight w:val="49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1 338.4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325.2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499.9</w:t>
            </w:r>
          </w:p>
        </w:tc>
      </w:tr>
      <w:tr w:rsidR="006F5436" w:rsidTr="006F5436">
        <w:trPr>
          <w:trHeight w:val="97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Организационно- технические мероприятия в рамках подпрограммы «Обеспечение общественного порядка, профилактика экстремизма и терроризма в Мещеряковском сельском поселении» муниципальной программы Мещеряковского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0220027060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5.0</w:t>
            </w:r>
          </w:p>
        </w:tc>
      </w:tr>
      <w:tr w:rsidR="006F5436" w:rsidTr="006F5436">
        <w:trPr>
          <w:trHeight w:val="98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Приобретение и установка(замена) приборов учета потребляемых энергоресурсов в рамках подпрограммы «Энергосбережение и повышение энергетической эффективности»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0610027170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240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0610027180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1.0</w:t>
            </w:r>
          </w:p>
        </w:tc>
      </w:tr>
      <w:tr w:rsidR="006F5436" w:rsidTr="006F5436">
        <w:trPr>
          <w:trHeight w:val="211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 в Мещеряковском сельском поселении»,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0710027200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18.0</w:t>
            </w:r>
          </w:p>
        </w:tc>
      </w:tr>
      <w:tr w:rsidR="006F5436" w:rsidTr="006F5436">
        <w:trPr>
          <w:trHeight w:val="42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Официальная публикация нормативно-правовых актов сельского поселения, проектов правовых актов сельского поселения и иных информационных материалов технологий в рамках подпрограммы «Развитие муниципального управления и муниципальной службы в Мещеряковском сельском поселении»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0710027210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20.0</w:t>
            </w:r>
          </w:p>
        </w:tc>
      </w:tr>
      <w:tr w:rsidR="006F5436" w:rsidTr="006F5436">
        <w:trPr>
          <w:trHeight w:val="339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Мещеряковского сельского поселения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0710027220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65.0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</w:t>
            </w:r>
          </w:p>
        </w:tc>
      </w:tr>
      <w:tr w:rsidR="006F5436" w:rsidTr="006F5436">
        <w:trPr>
          <w:trHeight w:val="8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Членство Администрации Мещеряковского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0710027280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30.0</w:t>
            </w:r>
          </w:p>
        </w:tc>
      </w:tr>
      <w:tr w:rsidR="006F5436" w:rsidTr="006F5436">
        <w:trPr>
          <w:trHeight w:val="190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 (Иные межбюджетные трансферты)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9990085010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41.9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69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Условно утвержденные расходы в рамках непрограммных расходов Администрации Мещеряковского сельского поселения (Специальные расходы)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9990090110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169.2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343.9</w:t>
            </w:r>
          </w:p>
        </w:tc>
      </w:tr>
      <w:tr w:rsidR="006F5436" w:rsidTr="006F5436">
        <w:trPr>
          <w:trHeight w:val="225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9990099990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223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9990099990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84.0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22.0</w:t>
            </w:r>
          </w:p>
        </w:tc>
      </w:tr>
      <w:tr w:rsidR="006F5436" w:rsidTr="006F5436">
        <w:trPr>
          <w:trHeight w:val="34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96.1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97.0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100.6</w:t>
            </w:r>
          </w:p>
        </w:tc>
      </w:tr>
      <w:tr w:rsidR="006F5436" w:rsidTr="006F5436">
        <w:trPr>
          <w:trHeight w:val="68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97.0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100.6</w:t>
            </w:r>
          </w:p>
        </w:tc>
      </w:tr>
      <w:tr w:rsidR="006F5436" w:rsidTr="006F5436">
        <w:trPr>
          <w:trHeight w:val="269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"Обеспечение деятельности Администрации Мещеряковского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8990051180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97.0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100.6</w:t>
            </w:r>
          </w:p>
        </w:tc>
      </w:tr>
      <w:tr w:rsidR="006F5436" w:rsidTr="006F5436">
        <w:trPr>
          <w:trHeight w:val="102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102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295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Мероприятия по обеспечению пожарной безопасности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0310027090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34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1 151.6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10.0</w:t>
            </w:r>
          </w:p>
        </w:tc>
      </w:tr>
      <w:tr w:rsidR="006F5436" w:rsidTr="006F5436">
        <w:trPr>
          <w:trHeight w:val="40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1 141.6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55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Расходы на содержание внутрипоселковых автомобильных дорог и искусственных сооружений на них в рамках подпрограммы «Развитие сети внутрипоселковых автомобильных дорог Мещеряковского сельского поселения» муниципальной программы Мещеряковского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0510027120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1 141.6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68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</w:t>
            </w:r>
          </w:p>
        </w:tc>
      </w:tr>
      <w:tr w:rsidR="006F5436" w:rsidTr="006F5436">
        <w:trPr>
          <w:trHeight w:val="239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Межевание земельных участков в рамках непрограммных расходов Администрации Мещеряковского сельского поселения (иные закупки товаров, работ и услуг для обеспечения государственных(муниципальных) нужд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9990027230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</w:t>
            </w:r>
          </w:p>
        </w:tc>
      </w:tr>
      <w:tr w:rsidR="006F5436" w:rsidTr="006F5436">
        <w:trPr>
          <w:trHeight w:val="68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2 212.7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1 371.6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1 284.4</w:t>
            </w:r>
          </w:p>
        </w:tc>
      </w:tr>
      <w:tr w:rsidR="006F5436" w:rsidTr="006F5436">
        <w:trPr>
          <w:trHeight w:val="34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2 202.8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1 371.6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1 284.4</w:t>
            </w:r>
          </w:p>
        </w:tc>
      </w:tr>
      <w:tr w:rsidR="006F5436" w:rsidTr="006F5436">
        <w:trPr>
          <w:trHeight w:val="234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Уличное освещение в рамках подпрограммы «Благоустройство»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0110027010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373.7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538.2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554.4</w:t>
            </w:r>
          </w:p>
        </w:tc>
      </w:tr>
      <w:tr w:rsidR="006F5436" w:rsidTr="006F5436">
        <w:trPr>
          <w:trHeight w:val="190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Озеленение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0110027020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30.0</w:t>
            </w:r>
          </w:p>
        </w:tc>
      </w:tr>
      <w:tr w:rsidR="006F5436" w:rsidTr="006F5436">
        <w:trPr>
          <w:trHeight w:val="69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Организация ритуальных услуг и содержание мест захоронения(кладбищ)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0110027030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83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Прочие расходы благоустройству в рамках подпрограммы «Благоустройство» муниципальной программы Мещеряковского сельского поселения «Развитие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0110027040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353.4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250.0</w:t>
            </w:r>
          </w:p>
        </w:tc>
      </w:tr>
      <w:tr w:rsidR="006F5436" w:rsidTr="006F5436">
        <w:trPr>
          <w:trHeight w:val="55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Реализация направления расходов в рамках подпрограммы «Благоустройство"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0110099990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1 423.2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300.0</w:t>
            </w:r>
          </w:p>
        </w:tc>
      </w:tr>
      <w:tr w:rsidR="006F5436" w:rsidTr="006F5436">
        <w:trPr>
          <w:trHeight w:val="23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0620027190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198.9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100.0</w:t>
            </w:r>
          </w:p>
        </w:tc>
      </w:tr>
      <w:tr w:rsidR="006F5436" w:rsidTr="006F5436">
        <w:trPr>
          <w:trHeight w:val="34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4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 (Иные межбюджетные трансферты)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9990085010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4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10.0</w:t>
            </w:r>
          </w:p>
        </w:tc>
      </w:tr>
      <w:tr w:rsidR="006F5436" w:rsidTr="006F5436">
        <w:trPr>
          <w:trHeight w:val="63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</w:t>
            </w:r>
          </w:p>
        </w:tc>
      </w:tr>
      <w:tr w:rsidR="006F5436" w:rsidTr="006F5436">
        <w:trPr>
          <w:trHeight w:val="384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организацию индивидуального обучения муниципальных служащих в рамках подпрограммы «Развитие муниципального управления и муниципальной службы в Мещеряковском сельском поселении, дополнительное профессиональное образование лиц, занятых в системе местного самоуправления»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0710027290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</w:t>
            </w:r>
          </w:p>
        </w:tc>
      </w:tr>
      <w:tr w:rsidR="006F5436" w:rsidTr="006F5436">
        <w:trPr>
          <w:trHeight w:val="34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6 181.6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34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6 181.6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69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разработку проектно-сметной документации на капитальный ремонт Мещеряковского сельского Дома культуры в рамках подпрограммы «Развитие культуры и туризма»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0410027070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1 900.0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69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Расходы на предоставление межбюджетных трансфертов из бюджета сельского поселения в рамках подпрограммы «Развитие культуры и туризма» муниципальной программы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Мещеряковского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0410085010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2 685.7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154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строительный контроль, авторский надзор за выполнением работ по строительству, реконструкции и капитальному ремонту памятников в рамках подпрограммы «Развитие культуры»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0410085020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154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Расходы на капитальный ремонт памятников в рамках подпрограммы «Развитие культуры»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04100S3320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789.9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211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9990099990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794.9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34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145.1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148.0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154.0</w:t>
            </w:r>
          </w:p>
        </w:tc>
      </w:tr>
      <w:tr w:rsidR="006F5436" w:rsidTr="006F5436">
        <w:trPr>
          <w:trHeight w:val="34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148.0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154.0</w:t>
            </w:r>
          </w:p>
        </w:tc>
      </w:tr>
      <w:tr w:rsidR="006F5436" w:rsidTr="006F5436">
        <w:trPr>
          <w:trHeight w:val="69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Мещеряковского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0910010010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148.0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154.0</w:t>
            </w:r>
          </w:p>
        </w:tc>
      </w:tr>
      <w:tr w:rsidR="006F5436" w:rsidTr="006F5436">
        <w:trPr>
          <w:trHeight w:val="34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18 650.2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6 863.3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6 979.0</w:t>
            </w:r>
          </w:p>
        </w:tc>
      </w:tr>
    </w:tbl>
    <w:p w:rsidR="006F5436" w:rsidRDefault="006F5436" w:rsidP="006F5436">
      <w:pPr>
        <w:spacing w:after="160" w:line="256" w:lineRule="auto"/>
        <w:jc w:val="right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;</w:t>
      </w:r>
    </w:p>
    <w:p w:rsidR="006F5436" w:rsidRDefault="006F5436" w:rsidP="006F5436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5) Приложение 7 изложить в следующей редакции:</w:t>
      </w:r>
    </w:p>
    <w:p w:rsidR="006F5436" w:rsidRDefault="006F5436" w:rsidP="006F5436">
      <w:pPr>
        <w:widowControl w:val="0"/>
        <w:rPr>
          <w:sz w:val="20"/>
          <w:szCs w:val="20"/>
        </w:rPr>
      </w:pPr>
    </w:p>
    <w:tbl>
      <w:tblPr>
        <w:tblpPr w:leftFromText="180" w:rightFromText="180" w:bottomFromText="160" w:vertAnchor="text" w:horzAnchor="margin" w:tblpY="-222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5309"/>
      </w:tblGrid>
      <w:tr w:rsidR="006F5436" w:rsidTr="006F5436">
        <w:trPr>
          <w:trHeight w:val="281"/>
        </w:trPr>
        <w:tc>
          <w:tcPr>
            <w:tcW w:w="15309" w:type="dxa"/>
            <w:noWrap/>
            <w:vAlign w:val="bottom"/>
            <w:hideMark/>
          </w:tcPr>
          <w:p w:rsidR="006F5436" w:rsidRDefault="006F5436">
            <w:pPr>
              <w:spacing w:after="160"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Приложение 7</w:t>
            </w:r>
          </w:p>
        </w:tc>
      </w:tr>
      <w:tr w:rsidR="006F5436" w:rsidTr="006F5436">
        <w:trPr>
          <w:trHeight w:val="622"/>
        </w:trPr>
        <w:tc>
          <w:tcPr>
            <w:tcW w:w="15309" w:type="dxa"/>
            <w:vAlign w:val="bottom"/>
            <w:hideMark/>
          </w:tcPr>
          <w:p w:rsidR="006F5436" w:rsidRDefault="006F5436">
            <w:pPr>
              <w:spacing w:after="160" w:line="25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 решению Собрания депутатов Мещеряковского сельского поселения</w:t>
            </w:r>
          </w:p>
        </w:tc>
      </w:tr>
      <w:tr w:rsidR="006F5436" w:rsidTr="006F5436">
        <w:trPr>
          <w:trHeight w:val="537"/>
        </w:trPr>
        <w:tc>
          <w:tcPr>
            <w:tcW w:w="15309" w:type="dxa"/>
            <w:vAlign w:val="bottom"/>
            <w:hideMark/>
          </w:tcPr>
          <w:p w:rsidR="006F5436" w:rsidRDefault="006F5436">
            <w:pPr>
              <w:spacing w:after="160"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«О бюджете Мещеряковского сельского поселения Верхнедонского района на 2021 год и плановый период 2022 и 2023 годов»</w:t>
            </w:r>
          </w:p>
        </w:tc>
      </w:tr>
      <w:tr w:rsidR="006F5436" w:rsidTr="006F5436">
        <w:trPr>
          <w:trHeight w:val="855"/>
        </w:trPr>
        <w:tc>
          <w:tcPr>
            <w:tcW w:w="15309" w:type="dxa"/>
            <w:hideMark/>
          </w:tcPr>
          <w:p w:rsidR="006F5436" w:rsidRDefault="006F5436">
            <w:pPr>
              <w:spacing w:after="160" w:line="256" w:lineRule="auto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Ведомственная структура расходов бюджета Мещеряковского сельского поселения Верхнедонского района</w:t>
            </w:r>
          </w:p>
          <w:p w:rsidR="006F5436" w:rsidRDefault="006F5436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на 2021 год и на плановый период 2022 и 2023 годов</w:t>
            </w:r>
          </w:p>
        </w:tc>
      </w:tr>
    </w:tbl>
    <w:p w:rsidR="006F5436" w:rsidRDefault="006F5436" w:rsidP="006F5436">
      <w:pPr>
        <w:widowControl w:val="0"/>
        <w:rPr>
          <w:sz w:val="20"/>
          <w:szCs w:val="20"/>
        </w:rPr>
      </w:pP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521"/>
        <w:gridCol w:w="993"/>
        <w:gridCol w:w="708"/>
        <w:gridCol w:w="709"/>
        <w:gridCol w:w="1701"/>
        <w:gridCol w:w="709"/>
        <w:gridCol w:w="1276"/>
        <w:gridCol w:w="1559"/>
        <w:gridCol w:w="1417"/>
      </w:tblGrid>
      <w:tr w:rsidR="006F5436" w:rsidTr="006F5436">
        <w:trPr>
          <w:trHeight w:val="399"/>
        </w:trPr>
        <w:tc>
          <w:tcPr>
            <w:tcW w:w="1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5436" w:rsidRDefault="006F5436">
            <w:pPr>
              <w:rPr>
                <w:sz w:val="20"/>
                <w:szCs w:val="20"/>
              </w:rPr>
            </w:pPr>
          </w:p>
        </w:tc>
      </w:tr>
      <w:tr w:rsidR="006F5436" w:rsidTr="006F5436">
        <w:trPr>
          <w:trHeight w:val="323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2023 г.</w:t>
            </w:r>
          </w:p>
        </w:tc>
      </w:tr>
      <w:tr w:rsidR="006F5436" w:rsidTr="006F5436">
        <w:trPr>
          <w:trHeight w:val="508"/>
        </w:trPr>
        <w:tc>
          <w:tcPr>
            <w:tcW w:w="15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F5436" w:rsidTr="006F5436">
        <w:trPr>
          <w:trHeight w:val="30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6F5436" w:rsidTr="006F5436">
        <w:trPr>
          <w:trHeight w:val="103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АДМИНИСТРАЦИЯ МЕЩЕРЯКОВСКОГО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18 650.2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6863.3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6979.0</w:t>
            </w:r>
          </w:p>
        </w:tc>
      </w:tr>
      <w:tr w:rsidR="006F5436" w:rsidTr="006F5436">
        <w:trPr>
          <w:trHeight w:val="9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по оплате труда работников Администрации Расходы на выплаты по оплате труда работников Администрации Мещеряковского сельского поселения в рамках обеспечения деятельности Администрации Мещеряковского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4 315.0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3 733.3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3 748.2</w:t>
            </w:r>
          </w:p>
        </w:tc>
      </w:tr>
      <w:tr w:rsidR="006F5436" w:rsidTr="006F5436">
        <w:trPr>
          <w:trHeight w:val="5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8910000190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2 778.3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921.7</w:t>
            </w:r>
          </w:p>
        </w:tc>
      </w:tr>
      <w:tr w:rsidR="006F5436" w:rsidTr="006F5436">
        <w:trPr>
          <w:trHeight w:val="28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осуществление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административных правонарушений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8990072390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0.2</w:t>
            </w:r>
          </w:p>
        </w:tc>
      </w:tr>
      <w:tr w:rsidR="006F5436" w:rsidTr="006F5436">
        <w:trPr>
          <w:trHeight w:val="69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405.3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16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Резервный фонд Администрации Мещеряковского сельского поселения на финансовое обеспечение непредвиденных расходов в рамках непрограммных расходов Администрации Мещеряковского сельского поселения (Резервные средства)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150.0</w:t>
            </w:r>
          </w:p>
        </w:tc>
      </w:tr>
      <w:tr w:rsidR="006F5436" w:rsidTr="006F5436">
        <w:trPr>
          <w:trHeight w:val="310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Организационно- технические мероприятия в рамках подпрограммы «Обеспечение общественного порядка, профилактика экстремизма и терроризма в Мещеряковском сельском поселении» муниципальной программы Мещеряковского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0220027060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</w:t>
            </w:r>
          </w:p>
        </w:tc>
      </w:tr>
      <w:tr w:rsidR="006F5436" w:rsidTr="006F5436">
        <w:trPr>
          <w:trHeight w:val="11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 и установка(замена) приборов учета потребляемых энергоресурсов в рамках подпрограммы «Энергосбережение и повышение энергетической эффективности»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0610027170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150.0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7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0610027180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</w:t>
            </w:r>
          </w:p>
        </w:tc>
      </w:tr>
      <w:tr w:rsidR="006F5436" w:rsidTr="006F5436">
        <w:trPr>
          <w:trHeight w:val="183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 в Мещеряковском сельском поселении»,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0710027200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</w:t>
            </w:r>
          </w:p>
        </w:tc>
      </w:tr>
      <w:tr w:rsidR="006F5436" w:rsidTr="006F5436">
        <w:trPr>
          <w:trHeight w:val="366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Официальная публикация нормативно-правовых актов сельского поселения, проектов правовых актов сельского поселения и иных информационных материалов технологий в рамках подпрограммы «Развитие муниципального управления и муниципальной службы в Мещеряковском сельском поселении»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0710027210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53.5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</w:t>
            </w:r>
          </w:p>
        </w:tc>
      </w:tr>
      <w:tr w:rsidR="006F5436" w:rsidTr="006F5436">
        <w:trPr>
          <w:trHeight w:val="69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Мещеряковского сельского поселения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0710027220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65.0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</w:tr>
      <w:tr w:rsidR="006F5436" w:rsidTr="006F5436">
        <w:trPr>
          <w:trHeight w:val="293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Членство Администрации Мещеряковского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0710027280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20.0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</w:t>
            </w:r>
          </w:p>
        </w:tc>
      </w:tr>
      <w:tr w:rsidR="006F5436" w:rsidTr="006F5436">
        <w:trPr>
          <w:trHeight w:val="17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 (Иные межбюджетные трансферты)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41.9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11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Условно утвержденные расходы в рамках непрограммных расходов Администрации Мещеряковского сельского поселения (Специальные расходы)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343.9</w:t>
            </w:r>
          </w:p>
        </w:tc>
      </w:tr>
      <w:tr w:rsidR="006F5436" w:rsidTr="006F5436">
        <w:trPr>
          <w:trHeight w:val="264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900.0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21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84.0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</w:t>
            </w:r>
          </w:p>
        </w:tc>
      </w:tr>
      <w:tr w:rsidR="006F5436" w:rsidTr="006F5436">
        <w:trPr>
          <w:trHeight w:val="83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"Обеспечение деятельности Администрации Мещеряковского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96.1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100.6</w:t>
            </w:r>
          </w:p>
        </w:tc>
      </w:tr>
      <w:tr w:rsidR="006F5436" w:rsidTr="006F5436">
        <w:trPr>
          <w:trHeight w:val="304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по обеспечению пожарной безопасности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0310027090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32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содержание внутрипоселковых автомобильных дорог и искусственных сооружений на них в рамках подпрограммы «Развитие сети внутрипоселковых автомобильных дорог Мещеряковского сельского поселения» муниципальной программы Мещеряковского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0510027120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1 141.6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28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Межевание земельных участков в рамках непрограммных расходов Администрации Мещеряковского сельского поселения (иные закупки товаров, работ и услуг для обеспечения государственных(муниципальных) нужд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9990027230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</w:tr>
      <w:tr w:rsidR="006F5436" w:rsidTr="006F5436">
        <w:trPr>
          <w:trHeight w:val="21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Уличное освещение в рамках подпрограммы «Благоустройство»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0110027010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373.7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538.2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554.4</w:t>
            </w:r>
          </w:p>
        </w:tc>
      </w:tr>
      <w:tr w:rsidR="006F5436" w:rsidTr="006F5436">
        <w:trPr>
          <w:trHeight w:val="182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Озеленение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0110027020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</w:t>
            </w:r>
          </w:p>
        </w:tc>
      </w:tr>
      <w:tr w:rsidR="006F5436" w:rsidTr="006F5436">
        <w:trPr>
          <w:trHeight w:val="23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ритуальных услуг и содержание мест захоронения(кладбищ)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0110027030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35.9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7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расходы благоустройству в рамках подпрограммы «Благоустройство»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0110027040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166.1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353.4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250.0</w:t>
            </w:r>
          </w:p>
        </w:tc>
      </w:tr>
      <w:tr w:rsidR="006F5436" w:rsidTr="006F5436">
        <w:trPr>
          <w:trHeight w:val="83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направления расходов в рамках подпрограммы «Благоустройство"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0110099990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1 423.2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</w:t>
            </w:r>
          </w:p>
        </w:tc>
      </w:tr>
      <w:tr w:rsidR="006F5436" w:rsidTr="006F5436">
        <w:trPr>
          <w:trHeight w:val="9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0620027190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198.9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</w:t>
            </w:r>
          </w:p>
        </w:tc>
      </w:tr>
      <w:tr w:rsidR="006F5436" w:rsidTr="006F5436">
        <w:trPr>
          <w:trHeight w:val="21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 (Иные межбюджетные трансферты)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9990085010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9.9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6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организацию индивидуального обучения муниципальных служащих в рамках подпрограммы «Развитие муниципального управления и муниципальной службы в Мещеряковском сельском поселении, дополнительное профессиональное образование лиц, занятых в системе местного самоуправления»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0710027290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15.9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</w:tr>
      <w:tr w:rsidR="006F5436" w:rsidTr="006F5436">
        <w:trPr>
          <w:trHeight w:val="9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ind w:lef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разработку проектно-сметной документации на капитальный ремонт Мещеряковского сельского Дома культуры в рамках подпрограммы «Развитие культуры и туризма»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0410027070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1 900.0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9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ind w:lef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предоставление межбюджетных трансфертов из бюджета сельского поселения в рамках подпрограммы «Развитие культуры и туризма» муниципальной программы Мещеряковского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2 685.7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69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строительный контроль, авторский надзор за выполнением работ по строительству, реконструкции и капитальному ремонту памятников в рамках подпрограммы «Развитие культуры»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0410085020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16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капитальный ремонт памятников в рамках подпрограммы «Развитие культуры»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04100S3320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789.9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18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794.9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140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Мещеряковского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0910010010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145.1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154.0</w:t>
            </w:r>
          </w:p>
        </w:tc>
      </w:tr>
      <w:tr w:rsidR="006F5436" w:rsidTr="006F5436">
        <w:trPr>
          <w:trHeight w:val="34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18 650.2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6 863.3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6 979.0</w:t>
            </w:r>
          </w:p>
        </w:tc>
      </w:tr>
    </w:tbl>
    <w:p w:rsidR="006F5436" w:rsidRDefault="006F5436" w:rsidP="006F5436">
      <w:pPr>
        <w:spacing w:after="160" w:line="256" w:lineRule="auto"/>
        <w:jc w:val="right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;</w:t>
      </w:r>
    </w:p>
    <w:p w:rsidR="006F5436" w:rsidRDefault="006F5436" w:rsidP="006F5436">
      <w:pPr>
        <w:rPr>
          <w:sz w:val="20"/>
          <w:szCs w:val="20"/>
        </w:rPr>
      </w:pPr>
    </w:p>
    <w:p w:rsidR="006F5436" w:rsidRDefault="006F5436" w:rsidP="006F5436">
      <w:pPr>
        <w:rPr>
          <w:sz w:val="20"/>
          <w:szCs w:val="20"/>
        </w:rPr>
      </w:pPr>
      <w:r>
        <w:rPr>
          <w:sz w:val="20"/>
          <w:szCs w:val="20"/>
        </w:rPr>
        <w:t>6) Приложение 8 изложить в следующей редакции:</w:t>
      </w:r>
    </w:p>
    <w:p w:rsidR="006F5436" w:rsidRDefault="006F5436" w:rsidP="006F5436">
      <w:pPr>
        <w:rPr>
          <w:sz w:val="20"/>
          <w:szCs w:val="20"/>
        </w:rPr>
      </w:pPr>
    </w:p>
    <w:p w:rsidR="006F5436" w:rsidRDefault="006F5436" w:rsidP="006F5436">
      <w:pPr>
        <w:rPr>
          <w:sz w:val="20"/>
          <w:szCs w:val="20"/>
        </w:rPr>
      </w:pPr>
    </w:p>
    <w:tbl>
      <w:tblPr>
        <w:tblW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529"/>
        <w:gridCol w:w="1843"/>
        <w:gridCol w:w="709"/>
        <w:gridCol w:w="567"/>
        <w:gridCol w:w="708"/>
        <w:gridCol w:w="1701"/>
        <w:gridCol w:w="1843"/>
        <w:gridCol w:w="1701"/>
      </w:tblGrid>
      <w:tr w:rsidR="006F5436" w:rsidTr="006F5436">
        <w:trPr>
          <w:trHeight w:val="525"/>
        </w:trPr>
        <w:tc>
          <w:tcPr>
            <w:tcW w:w="14601" w:type="dxa"/>
            <w:gridSpan w:val="8"/>
            <w:noWrap/>
            <w:vAlign w:val="bottom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Приложение 8</w:t>
            </w:r>
          </w:p>
        </w:tc>
      </w:tr>
      <w:tr w:rsidR="006F5436" w:rsidTr="006F5436">
        <w:trPr>
          <w:trHeight w:val="660"/>
        </w:trPr>
        <w:tc>
          <w:tcPr>
            <w:tcW w:w="14601" w:type="dxa"/>
            <w:gridSpan w:val="8"/>
            <w:vAlign w:val="bottom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 решению Собрания депутатов</w:t>
            </w:r>
          </w:p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Мещеряковского сельского поселения</w:t>
            </w:r>
          </w:p>
        </w:tc>
      </w:tr>
      <w:tr w:rsidR="006F5436" w:rsidTr="006F5436">
        <w:trPr>
          <w:trHeight w:val="570"/>
        </w:trPr>
        <w:tc>
          <w:tcPr>
            <w:tcW w:w="14601" w:type="dxa"/>
            <w:gridSpan w:val="8"/>
            <w:vAlign w:val="bottom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 бюджете Мещеряковского сельского поселения</w:t>
            </w:r>
          </w:p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Верхнедонского района на 2021 год и плановый </w:t>
            </w:r>
          </w:p>
          <w:p w:rsidR="006F5436" w:rsidRDefault="006F5436">
            <w:pPr>
              <w:spacing w:line="256" w:lineRule="auto"/>
              <w:ind w:firstLine="102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 2022 и 2023 годов»</w:t>
            </w:r>
          </w:p>
        </w:tc>
      </w:tr>
      <w:tr w:rsidR="006F5436" w:rsidTr="006F5436">
        <w:trPr>
          <w:trHeight w:val="1197"/>
        </w:trPr>
        <w:tc>
          <w:tcPr>
            <w:tcW w:w="14601" w:type="dxa"/>
            <w:gridSpan w:val="8"/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Распределение бюджетных ассигнований </w:t>
            </w:r>
          </w:p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по целевым статьям (муниципальным программам Мещеряковского сельского поселения и непрограммным направлениям деятельности),</w:t>
            </w:r>
          </w:p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группам (подгруппам) видов расходов, разделам, подразделам</w:t>
            </w:r>
          </w:p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классификации расходов бюджета Мещеряковского сельского поселения Верхнедонского района на 2021 год и на плановый период 2022 и 2023 годов</w:t>
            </w:r>
          </w:p>
        </w:tc>
      </w:tr>
      <w:tr w:rsidR="006F5436" w:rsidTr="006F5436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2023 г.</w:t>
            </w:r>
          </w:p>
        </w:tc>
      </w:tr>
      <w:tr w:rsidR="006F5436" w:rsidTr="006F5436">
        <w:trPr>
          <w:trHeight w:val="507"/>
        </w:trPr>
        <w:tc>
          <w:tcPr>
            <w:tcW w:w="146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F5436" w:rsidTr="006F5436">
        <w:trPr>
          <w:trHeight w:val="315"/>
        </w:trPr>
        <w:tc>
          <w:tcPr>
            <w:tcW w:w="552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6F5436" w:rsidTr="006F5436">
        <w:trPr>
          <w:trHeight w:val="683"/>
        </w:trPr>
        <w:tc>
          <w:tcPr>
            <w:tcW w:w="552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муниципальная программа Мещеряковского сельского поселения "Развитие благоустройства"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2 003.9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1 271.6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1 184.4</w:t>
            </w:r>
          </w:p>
        </w:tc>
      </w:tr>
      <w:tr w:rsidR="006F5436" w:rsidTr="006F5436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Подпрограмма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2 003.9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1 271.6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1 184.4</w:t>
            </w:r>
          </w:p>
        </w:tc>
      </w:tr>
      <w:tr w:rsidR="006F5436" w:rsidTr="006F5436">
        <w:trPr>
          <w:trHeight w:val="139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Уличное освещение в рамках подпрограммы «Благоустройство»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0110027010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554.4</w:t>
            </w:r>
          </w:p>
        </w:tc>
      </w:tr>
      <w:tr w:rsidR="006F5436" w:rsidTr="006F5436">
        <w:trPr>
          <w:trHeight w:val="97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Озеленение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0110027020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</w:t>
            </w:r>
          </w:p>
        </w:tc>
      </w:tr>
      <w:tr w:rsidR="006F5436" w:rsidTr="006F5436">
        <w:trPr>
          <w:trHeight w:val="6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ритуальных услуг и содержание мест захоронения(кладбищ) в рамках подпрограммы "Благоустройство" муниципальной программы Мещеряковского сельского поселения " Развитие благоустройства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0110027030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55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расходы благоустройству в рамках подпрограммы «Благоустройство»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0110027040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250.0</w:t>
            </w:r>
          </w:p>
        </w:tc>
      </w:tr>
      <w:tr w:rsidR="006F5436" w:rsidTr="006F5436">
        <w:trPr>
          <w:trHeight w:val="14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Реализация направления расходов в рамках подпрограммы «Благоустройство" муниципальной программы Мещеряковского сельского поселения «Развитие благоустройства»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0110099990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1 423.2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</w:t>
            </w:r>
          </w:p>
        </w:tc>
      </w:tr>
      <w:tr w:rsidR="006F5436" w:rsidTr="006F5436">
        <w:trPr>
          <w:trHeight w:val="7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муниципальная программа Мещеряковского сельского поселения "Обеспечение общественного порядка и противодействия преступности"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5.0</w:t>
            </w:r>
          </w:p>
        </w:tc>
      </w:tr>
      <w:tr w:rsidR="006F5436" w:rsidTr="006F5436">
        <w:trPr>
          <w:trHeight w:val="8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Подпрограмма «Обеспечение общественного порядка, профилактика экстремизма и терроризма в Мещеряковском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5.0</w:t>
            </w:r>
          </w:p>
        </w:tc>
      </w:tr>
      <w:tr w:rsidR="006F5436" w:rsidTr="006F5436">
        <w:trPr>
          <w:trHeight w:val="97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Организационно- технические мероприятия в рамках подпрограммы «Обеспечение общественного порядка, профилактика экстремизма и терроризма в Мещеряковском сельском поселении» муниципальной программы Мещеряковского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0220027060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</w:t>
            </w:r>
          </w:p>
        </w:tc>
      </w:tr>
      <w:tr w:rsidR="006F5436" w:rsidTr="006F5436">
        <w:trPr>
          <w:trHeight w:val="69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муниципальная программа Мещеряковского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Подпрограмма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6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по обеспечению пожарной безопасности в рамках подпрограммы «Пожарная безопасность» муниципальной программы Мещеряковского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0310027090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5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муниципальная программа Мещеряковского сельского поселения "Развитие культуры и туризма"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5 386.7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5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Подпрограмма «Развитие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5 386.7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69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разработку проектно-сметной документации на капитальный ремонт Мещеряковского сельского Дома культуры в рамках подпрограммы «Развитие культуры и туризма»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0410027070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1 900.0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69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предоставление межбюджетных трансфертов из бюджета сельского поселения в рамках подпрограммы «Развитие культуры и туризма» муниципальной программы Мещеряковского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0410085010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2 685.7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9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Расходы на строительный контроль, авторский надзор за выполнением работ по строительству, реконструкции и капитальному ремонту памятников в рамках подпрограммы «Развитие культуры»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0410085020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97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Расходы на капитальный ремонт памятников в рамках подпрограммы «Развитие культуры» муниципальной программы Мещеряковского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04100S3320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789.9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6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муниципальная программа Мещеряковского сельского поселения "Развитие транспортной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1 141.6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6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Подпрограмма «Развитие сети внутрипоселковых автомобильных дорог Мещеряковского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1 141.6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содержание внутрипоселковых автомобильных дорог и искусственных сооружений на них в рамках подпрограммы «Развитие сети внутрипоселковых автомобильных дорог Мещеряковского сельского поселения» муниципальной программы Мещеряковского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0510027120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1 141.6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6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муниципальная программа Мещеряковского сельского поселения "Энергоэффективность и развитие энергетики"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349.9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101.0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101.0</w:t>
            </w:r>
          </w:p>
        </w:tc>
      </w:tr>
      <w:tr w:rsidR="006F5436" w:rsidTr="006F5436">
        <w:trPr>
          <w:trHeight w:val="10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Подпрограмма «Энергосбережение и повышение энергетической эффективности Мещеряковского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1.0</w:t>
            </w:r>
          </w:p>
        </w:tc>
      </w:tr>
      <w:tr w:rsidR="006F5436" w:rsidTr="006F5436">
        <w:trPr>
          <w:trHeight w:val="97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 и установка(замена) приборов учета потребляемых энергоресурсов в рамках подпрограммы «Энергосбережение и повышение энергетической эффективности»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0610027170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5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0610027180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</w:t>
            </w:r>
          </w:p>
        </w:tc>
      </w:tr>
      <w:tr w:rsidR="006F5436" w:rsidTr="006F5436">
        <w:trPr>
          <w:trHeight w:val="6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Подпрограммы «Развитие и модернизация электрических сетей, включая сети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198.9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100.0</w:t>
            </w:r>
          </w:p>
        </w:tc>
      </w:tr>
      <w:tr w:rsidR="006F5436" w:rsidTr="006F5436">
        <w:trPr>
          <w:trHeight w:val="154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 оборудования и материалов для развития и восстановления объектов электрических сетей наружного (уличного) освещения в рамках подпрограммы «Развитие и модернизация электрических сетей, включая сети уличного освещения» муниципальной программы Мещеряковского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0620027190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</w:t>
            </w:r>
          </w:p>
        </w:tc>
      </w:tr>
      <w:tr w:rsidR="006F5436" w:rsidTr="006F5436">
        <w:trPr>
          <w:trHeight w:val="6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муниципальная программа Мещеряковского сельского поселения "Муниципальная политика"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172.4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88.0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88.0</w:t>
            </w:r>
          </w:p>
        </w:tc>
      </w:tr>
      <w:tr w:rsidR="006F5436" w:rsidTr="006F5436">
        <w:trPr>
          <w:trHeight w:val="6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Подпрограммы «Развитие муниципального управления и муниципальной службы в Мещеряковском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88.0</w:t>
            </w:r>
          </w:p>
        </w:tc>
      </w:tr>
      <w:tr w:rsidR="006F5436" w:rsidTr="006F5436">
        <w:trPr>
          <w:trHeight w:val="98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 в Мещеряковском сельском поселении»,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0710027200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</w:t>
            </w:r>
          </w:p>
        </w:tc>
      </w:tr>
      <w:tr w:rsidR="006F5436" w:rsidTr="006F5436">
        <w:trPr>
          <w:trHeight w:val="6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Официальная публикация нормативно-правовых актов сельского поселения, проектов правовых актов сельского поселения и иных информационных материалов технологий в рамках подпрограммы «Развитие муниципального управления и муниципальной службы в Мещеряковском сельском поселении»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0710027210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</w:t>
            </w:r>
          </w:p>
        </w:tc>
      </w:tr>
      <w:tr w:rsidR="006F5436" w:rsidTr="006F5436">
        <w:trPr>
          <w:trHeight w:val="8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Мещеряковского сельского поселения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0710027220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</w:tr>
      <w:tr w:rsidR="006F5436" w:rsidTr="006F5436">
        <w:trPr>
          <w:trHeight w:val="11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Членство Администрации Мещеряковского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Мещеряковском сельском поселении»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0710027280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</w:t>
            </w:r>
          </w:p>
        </w:tc>
      </w:tr>
      <w:tr w:rsidR="006F5436" w:rsidTr="006F5436">
        <w:trPr>
          <w:trHeight w:val="30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организацию индивидуального обучения муниципальных служащих в рамках подпрограммы «Развитие муниципального управления и муниципальной службы в Мещеряковском сельском поселении, дополнительное профессиональное образование лиц, занятых в системе местного самоуправления» муниципальной программы Мещеряковского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0710027290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</w:tr>
      <w:tr w:rsidR="006F5436" w:rsidTr="006F5436">
        <w:trPr>
          <w:trHeight w:val="6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муниципальная программа Мещеряковского сельского поселения "Социальная поддержка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145.1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  <w:t>148.0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  <w:t>154.0</w:t>
            </w:r>
          </w:p>
        </w:tc>
      </w:tr>
      <w:tr w:rsidR="006F5436" w:rsidTr="006F5436">
        <w:trPr>
          <w:trHeight w:val="10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Подпрограмма «Социальная поддержка отдельных категорий граждан» муниципальной программы Мещеряковского сельского поселения «Социальная поддержка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145.1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148.0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154.0</w:t>
            </w:r>
          </w:p>
        </w:tc>
      </w:tr>
      <w:tr w:rsidR="006F5436" w:rsidTr="006F5436">
        <w:trPr>
          <w:trHeight w:val="11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Мещеряковского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0910010010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148.0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154.0</w:t>
            </w:r>
          </w:p>
        </w:tc>
      </w:tr>
      <w:tr w:rsidR="006F5436" w:rsidTr="006F5436">
        <w:trPr>
          <w:trHeight w:val="6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Обеспечение деятельности Администрации Мещеряковского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7 189.6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4 748.5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4 770.7</w:t>
            </w:r>
          </w:p>
        </w:tc>
      </w:tr>
      <w:tr w:rsidR="006F5436" w:rsidTr="006F5436">
        <w:trPr>
          <w:trHeight w:val="6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Администрация Мещеряковского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7 093.3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4 651.3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4 669.9</w:t>
            </w:r>
          </w:p>
        </w:tc>
      </w:tr>
      <w:tr w:rsidR="006F5436" w:rsidTr="006F5436">
        <w:trPr>
          <w:trHeight w:val="6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выплаты по оплате труда работников Администрации Расходы на выплаты по оплате труда работников Администрации Мещеряковского сельского поселения в рамках обеспечения деятельности Администрации Мещеряковского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8910000110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4 315.0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3 733.3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3 748.2</w:t>
            </w:r>
          </w:p>
        </w:tc>
      </w:tr>
      <w:tr w:rsidR="006F5436" w:rsidTr="006F5436">
        <w:trPr>
          <w:trHeight w:val="9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обеспечение функций Администрации Мещеряковского сельского поселения по обеспечению деятельности Администрации Мещеряковского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8910000190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2 778.3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918.0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921.7</w:t>
            </w:r>
          </w:p>
        </w:tc>
      </w:tr>
      <w:tr w:rsidR="006F5436" w:rsidTr="006F5436">
        <w:trPr>
          <w:trHeight w:val="52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96.3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97.2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100.8</w:t>
            </w:r>
          </w:p>
        </w:tc>
      </w:tr>
      <w:tr w:rsidR="006F5436" w:rsidTr="006F5436">
        <w:trPr>
          <w:trHeight w:val="21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"Обеспечение деятельности Администрации Мещеряковского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100.6</w:t>
            </w:r>
          </w:p>
        </w:tc>
      </w:tr>
      <w:tr w:rsidR="006F5436" w:rsidTr="006F5436">
        <w:trPr>
          <w:trHeight w:val="239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осуществление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административных правонарушений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8990072390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0.2</w:t>
            </w:r>
          </w:p>
        </w:tc>
      </w:tr>
      <w:tr w:rsidR="006F5436" w:rsidTr="006F5436">
        <w:trPr>
          <w:trHeight w:val="6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Непрограммные расходы органов местного самоуправления Мещеряковского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150.0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150.0</w:t>
            </w:r>
          </w:p>
        </w:tc>
      </w:tr>
      <w:tr w:rsidR="006F5436" w:rsidTr="006F5436">
        <w:trPr>
          <w:trHeight w:val="6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Резервный фонд Администрации Мещеряковского сельского поселения на финансовое обеспечение непредвиденных расходов в рамках непрограммных расходов Администрации Мещеряковского сельского поселения (Резервные средства)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9910090100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150.0</w:t>
            </w:r>
          </w:p>
        </w:tc>
      </w:tr>
      <w:tr w:rsidR="006F5436" w:rsidTr="006F5436">
        <w:trPr>
          <w:trHeight w:val="4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2 246.0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301.2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475.9</w:t>
            </w:r>
          </w:p>
        </w:tc>
      </w:tr>
      <w:tr w:rsidR="006F5436" w:rsidTr="006F5436">
        <w:trPr>
          <w:trHeight w:val="111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Межевание земельных участков в рамках непрограммных расходов Администрации Мещеряковского сельского поселения (иные закупки товаров, работ и услуг для обеспечения государственных(муниципальных)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9990027230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</w:tr>
      <w:tr w:rsidR="006F5436" w:rsidTr="006F5436">
        <w:trPr>
          <w:trHeight w:val="17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 (Иные 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10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предоставление межбюджетных трансфертов из бюджета сельского поселения в рамках непрограммных расходов Администрации Мещеряковского сельского поселения (Иные межбюджетные трансферты)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9990085010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10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Условно утвержденные расходы в рамках непрограммных расходов Администрации Мещеряковского сельского поселения (Специальные расходы)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343.9</w:t>
            </w:r>
          </w:p>
        </w:tc>
      </w:tr>
      <w:tr w:rsidR="006F5436" w:rsidTr="006F5436">
        <w:trPr>
          <w:trHeight w:val="69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205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794.9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</w:t>
            </w:r>
          </w:p>
        </w:tc>
      </w:tr>
      <w:tr w:rsidR="006F5436" w:rsidTr="006F5436">
        <w:trPr>
          <w:trHeight w:val="17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(Уплата налогов, сборов и иных платежей)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</w:t>
            </w:r>
          </w:p>
        </w:tc>
      </w:tr>
      <w:tr w:rsidR="006F5436" w:rsidTr="006F5436">
        <w:trPr>
          <w:trHeight w:val="136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направления расходов в рамках непрограммных расходов Администрации Мещеряковского сельского поселения (социальные выплаты гражданам, кроме публичных нормативных социальных выплат) (Специальные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405.3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0.0</w:t>
            </w:r>
          </w:p>
        </w:tc>
      </w:tr>
      <w:tr w:rsidR="006F5436" w:rsidTr="006F5436">
        <w:trPr>
          <w:trHeight w:val="34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18 650.2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6 863.3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6" w:rsidRDefault="006F5436">
            <w:pPr>
              <w:spacing w:line="25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6 979.0</w:t>
            </w:r>
          </w:p>
        </w:tc>
      </w:tr>
    </w:tbl>
    <w:p w:rsidR="006F5436" w:rsidRDefault="006F5436" w:rsidP="006F5436">
      <w:pPr>
        <w:jc w:val="right"/>
        <w:rPr>
          <w:sz w:val="20"/>
          <w:szCs w:val="20"/>
        </w:rPr>
      </w:pPr>
      <w:r>
        <w:rPr>
          <w:sz w:val="20"/>
          <w:szCs w:val="20"/>
        </w:rPr>
        <w:t>;</w:t>
      </w:r>
    </w:p>
    <w:p w:rsidR="006F5436" w:rsidRDefault="006F5436" w:rsidP="006F5436">
      <w:pPr>
        <w:rPr>
          <w:sz w:val="20"/>
          <w:szCs w:val="20"/>
        </w:rPr>
      </w:pPr>
    </w:p>
    <w:p w:rsidR="006F5436" w:rsidRDefault="006F5436" w:rsidP="006F5436">
      <w:pPr>
        <w:jc w:val="both"/>
        <w:rPr>
          <w:sz w:val="20"/>
          <w:szCs w:val="20"/>
        </w:rPr>
      </w:pPr>
      <w:r>
        <w:rPr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6F5436" w:rsidRDefault="006F5436" w:rsidP="006F54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18"/>
        <w:gridCol w:w="5479"/>
      </w:tblGrid>
      <w:tr w:rsidR="006F5436" w:rsidTr="006F5436">
        <w:tc>
          <w:tcPr>
            <w:tcW w:w="4668" w:type="dxa"/>
          </w:tcPr>
          <w:p w:rsidR="006F5436" w:rsidRDefault="006F54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6F5436" w:rsidRDefault="006F54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38" w:type="dxa"/>
          </w:tcPr>
          <w:p w:rsidR="006F5436" w:rsidRDefault="006F5436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F5436" w:rsidRDefault="006F5436" w:rsidP="006F543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Председатель Собрания депутатов- глава</w:t>
      </w:r>
    </w:p>
    <w:p w:rsidR="006F5436" w:rsidRDefault="006F5436" w:rsidP="006F5436">
      <w:pPr>
        <w:widowControl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Мещеряковского сельского поселения                                                                                   М. В. Удовкина</w:t>
      </w:r>
    </w:p>
    <w:p w:rsidR="006F5436" w:rsidRDefault="006F5436" w:rsidP="006F5436">
      <w:pPr>
        <w:widowControl w:val="0"/>
        <w:rPr>
          <w:sz w:val="20"/>
          <w:szCs w:val="20"/>
        </w:rPr>
      </w:pPr>
    </w:p>
    <w:p w:rsidR="003A0CED" w:rsidRPr="003A0CED" w:rsidRDefault="003A0CED" w:rsidP="003A0CED">
      <w:pPr>
        <w:rPr>
          <w:sz w:val="16"/>
          <w:szCs w:val="16"/>
        </w:rPr>
      </w:pPr>
    </w:p>
    <w:p w:rsidR="003A0CED" w:rsidRPr="003A0CED" w:rsidRDefault="003A0CED" w:rsidP="003A0CE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50662" w:rsidRDefault="00750662" w:rsidP="00750662">
      <w:pPr>
        <w:rPr>
          <w:sz w:val="16"/>
          <w:szCs w:val="16"/>
        </w:rPr>
      </w:pPr>
    </w:p>
    <w:p w:rsidR="00750662" w:rsidRDefault="00750662" w:rsidP="00750662">
      <w:pPr>
        <w:rPr>
          <w:sz w:val="16"/>
          <w:szCs w:val="16"/>
        </w:rPr>
      </w:pPr>
    </w:p>
    <w:p w:rsidR="00750662" w:rsidRDefault="00750662" w:rsidP="00750662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722C25" w:rsidRDefault="00722C25" w:rsidP="00722C25">
      <w:pPr>
        <w:rPr>
          <w:sz w:val="16"/>
          <w:szCs w:val="16"/>
        </w:rPr>
      </w:pPr>
    </w:p>
    <w:p w:rsidR="000F1AED" w:rsidRPr="000F1AED" w:rsidRDefault="000F1AED">
      <w:pPr>
        <w:rPr>
          <w:sz w:val="16"/>
          <w:szCs w:val="16"/>
        </w:rPr>
      </w:pPr>
    </w:p>
    <w:p w:rsidR="000F1AED" w:rsidRPr="000F1AED" w:rsidRDefault="000F1AED">
      <w:pPr>
        <w:rPr>
          <w:sz w:val="16"/>
          <w:szCs w:val="16"/>
        </w:rPr>
      </w:pPr>
    </w:p>
    <w:p w:rsidR="000F1AED" w:rsidRPr="000F1AED" w:rsidRDefault="000F1AED">
      <w:pPr>
        <w:rPr>
          <w:sz w:val="16"/>
          <w:szCs w:val="16"/>
        </w:rPr>
      </w:pPr>
    </w:p>
    <w:p w:rsidR="000F1AED" w:rsidRPr="000F1AED" w:rsidRDefault="000F1AED">
      <w:pPr>
        <w:rPr>
          <w:sz w:val="16"/>
          <w:szCs w:val="16"/>
        </w:rPr>
      </w:pPr>
    </w:p>
    <w:p w:rsidR="000F1AED" w:rsidRPr="000F1AED" w:rsidRDefault="000F1AED">
      <w:pPr>
        <w:rPr>
          <w:sz w:val="16"/>
          <w:szCs w:val="16"/>
        </w:rPr>
      </w:pPr>
    </w:p>
    <w:tbl>
      <w:tblPr>
        <w:tblpPr w:leftFromText="180" w:rightFromText="180" w:bottomFromText="160" w:vertAnchor="page" w:horzAnchor="margin" w:tblpY="1134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4536"/>
        <w:gridCol w:w="2306"/>
        <w:gridCol w:w="1135"/>
      </w:tblGrid>
      <w:tr w:rsidR="00750662" w:rsidTr="00750662">
        <w:trPr>
          <w:trHeight w:val="933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2" w:rsidRDefault="00750662" w:rsidP="00750662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ИЗДАТЕЛЬ ОФИЦИАЛЬНОГО БЮЛЛЕТЕНЯ:</w:t>
            </w:r>
          </w:p>
          <w:p w:rsidR="00750662" w:rsidRDefault="00750662" w:rsidP="00750662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Мещеряковского сельского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62" w:rsidRDefault="00750662" w:rsidP="00750662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Отпечатано в Администрации Мещеряковского сельского поселения Верхнедонского района:</w:t>
            </w:r>
          </w:p>
          <w:p w:rsidR="00750662" w:rsidRDefault="0010228C" w:rsidP="00750662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346163, ул. Плешакова,10</w:t>
            </w:r>
          </w:p>
          <w:p w:rsidR="00750662" w:rsidRDefault="00750662" w:rsidP="00750662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х. Мещеряковский</w:t>
            </w:r>
          </w:p>
          <w:p w:rsidR="00750662" w:rsidRDefault="00750662" w:rsidP="00750662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val="en-US" w:eastAsia="en-US"/>
              </w:rPr>
              <w:t>E</w:t>
            </w:r>
            <w:r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val="en-US" w:eastAsia="en-US"/>
              </w:rPr>
              <w:t>mail</w:t>
            </w:r>
            <w:r>
              <w:rPr>
                <w:sz w:val="18"/>
                <w:szCs w:val="18"/>
                <w:lang w:eastAsia="en-US"/>
              </w:rPr>
              <w:t>:</w:t>
            </w:r>
            <w:r>
              <w:rPr>
                <w:sz w:val="18"/>
                <w:szCs w:val="18"/>
                <w:lang w:val="en-US" w:eastAsia="en-US"/>
              </w:rPr>
              <w:t>sp</w:t>
            </w:r>
            <w:r>
              <w:rPr>
                <w:sz w:val="18"/>
                <w:szCs w:val="18"/>
                <w:lang w:eastAsia="en-US"/>
              </w:rPr>
              <w:t>06062@</w:t>
            </w:r>
            <w:r>
              <w:rPr>
                <w:sz w:val="18"/>
                <w:szCs w:val="18"/>
                <w:lang w:val="en-US" w:eastAsia="en-US"/>
              </w:rPr>
              <w:t>donpac</w:t>
            </w:r>
            <w:r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val="en-US" w:eastAsia="en-US"/>
              </w:rPr>
              <w:t>ru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2" w:rsidRDefault="00750662" w:rsidP="00750662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</w:t>
            </w:r>
          </w:p>
          <w:p w:rsidR="00750662" w:rsidRDefault="00750662" w:rsidP="00750662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РАСПРОСТРАНЯЕТСЯ     </w:t>
            </w:r>
          </w:p>
          <w:p w:rsidR="00750662" w:rsidRDefault="00750662" w:rsidP="00750662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БЕСПЛАТНО</w:t>
            </w:r>
          </w:p>
          <w:p w:rsidR="00750662" w:rsidRDefault="00750662" w:rsidP="00750662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750662" w:rsidRDefault="00750662" w:rsidP="00750662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Тираж 30 экземпляров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62" w:rsidRDefault="00750662" w:rsidP="00750662">
            <w:pPr>
              <w:tabs>
                <w:tab w:val="left" w:pos="2949"/>
              </w:tabs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0F1AED" w:rsidRPr="000F1AED" w:rsidRDefault="000F1AED">
      <w:pPr>
        <w:rPr>
          <w:sz w:val="16"/>
          <w:szCs w:val="16"/>
        </w:rPr>
      </w:pPr>
    </w:p>
    <w:sectPr w:rsidR="000F1AED" w:rsidRPr="000F1AED" w:rsidSect="006C01A6">
      <w:footerReference w:type="even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02" w:rsidRDefault="00765A02">
      <w:r>
        <w:separator/>
      </w:r>
    </w:p>
  </w:endnote>
  <w:endnote w:type="continuationSeparator" w:id="0">
    <w:p w:rsidR="00765A02" w:rsidRDefault="0076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58" w:rsidRDefault="001D0542" w:rsidP="0034588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3A6758" w:rsidRDefault="00765A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02" w:rsidRDefault="00765A02">
      <w:r>
        <w:separator/>
      </w:r>
    </w:p>
  </w:footnote>
  <w:footnote w:type="continuationSeparator" w:id="0">
    <w:p w:rsidR="00765A02" w:rsidRDefault="00765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A0B70A6"/>
    <w:multiLevelType w:val="hybridMultilevel"/>
    <w:tmpl w:val="3E965A56"/>
    <w:lvl w:ilvl="0" w:tplc="726E48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04D4FCB"/>
    <w:multiLevelType w:val="hybridMultilevel"/>
    <w:tmpl w:val="7FB02514"/>
    <w:lvl w:ilvl="0" w:tplc="CE3A27EA">
      <w:start w:val="3"/>
      <w:numFmt w:val="decimal"/>
      <w:lvlText w:val="%1)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5E42FE"/>
    <w:multiLevelType w:val="hybridMultilevel"/>
    <w:tmpl w:val="63D2E760"/>
    <w:lvl w:ilvl="0" w:tplc="CAD60C6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81410C8"/>
    <w:multiLevelType w:val="hybridMultilevel"/>
    <w:tmpl w:val="2E1C486A"/>
    <w:lvl w:ilvl="0" w:tplc="12E401C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48A22719"/>
    <w:multiLevelType w:val="hybridMultilevel"/>
    <w:tmpl w:val="8DF4396A"/>
    <w:lvl w:ilvl="0" w:tplc="26EA6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9B827EA"/>
    <w:multiLevelType w:val="hybridMultilevel"/>
    <w:tmpl w:val="D208F93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C7F02"/>
    <w:multiLevelType w:val="multilevel"/>
    <w:tmpl w:val="F79263F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8" w15:restartNumberingAfterBreak="0">
    <w:nsid w:val="61606C59"/>
    <w:multiLevelType w:val="hybridMultilevel"/>
    <w:tmpl w:val="67F81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A0FCA"/>
    <w:multiLevelType w:val="hybridMultilevel"/>
    <w:tmpl w:val="12F47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A7200"/>
    <w:multiLevelType w:val="hybridMultilevel"/>
    <w:tmpl w:val="184213A2"/>
    <w:lvl w:ilvl="0" w:tplc="984C2D82">
      <w:start w:val="1"/>
      <w:numFmt w:val="decimal"/>
      <w:lvlText w:val="%1)"/>
      <w:lvlJc w:val="left"/>
      <w:pPr>
        <w:ind w:left="1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42"/>
    <w:rsid w:val="000179BC"/>
    <w:rsid w:val="000326B4"/>
    <w:rsid w:val="000F1AED"/>
    <w:rsid w:val="000F55F3"/>
    <w:rsid w:val="0010228C"/>
    <w:rsid w:val="00163732"/>
    <w:rsid w:val="001D0542"/>
    <w:rsid w:val="002200C7"/>
    <w:rsid w:val="002B6F79"/>
    <w:rsid w:val="003A0CED"/>
    <w:rsid w:val="003B1193"/>
    <w:rsid w:val="0045681A"/>
    <w:rsid w:val="004B5D41"/>
    <w:rsid w:val="005A79B4"/>
    <w:rsid w:val="00687E6A"/>
    <w:rsid w:val="006F5436"/>
    <w:rsid w:val="007061A0"/>
    <w:rsid w:val="007101B6"/>
    <w:rsid w:val="00722C25"/>
    <w:rsid w:val="00727E28"/>
    <w:rsid w:val="00750273"/>
    <w:rsid w:val="00750662"/>
    <w:rsid w:val="00765A02"/>
    <w:rsid w:val="007C7D58"/>
    <w:rsid w:val="007E61F3"/>
    <w:rsid w:val="008116DC"/>
    <w:rsid w:val="008720D9"/>
    <w:rsid w:val="00874810"/>
    <w:rsid w:val="008B118F"/>
    <w:rsid w:val="008D7091"/>
    <w:rsid w:val="00953BA0"/>
    <w:rsid w:val="009554D1"/>
    <w:rsid w:val="00AF1735"/>
    <w:rsid w:val="00B34FFD"/>
    <w:rsid w:val="00B72835"/>
    <w:rsid w:val="00C1090E"/>
    <w:rsid w:val="00C43F78"/>
    <w:rsid w:val="00C75665"/>
    <w:rsid w:val="00D03F71"/>
    <w:rsid w:val="00D33A81"/>
    <w:rsid w:val="00D80461"/>
    <w:rsid w:val="00DC1F0C"/>
    <w:rsid w:val="00F15B5C"/>
    <w:rsid w:val="00F5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02F56-9EEF-41EF-BEFF-76ED27B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0542"/>
    <w:pPr>
      <w:keepNext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1D05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0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D0542"/>
    <w:rPr>
      <w:rFonts w:cs="Times New Roman"/>
      <w:color w:val="0000FF"/>
      <w:u w:val="single"/>
    </w:rPr>
  </w:style>
  <w:style w:type="character" w:styleId="a6">
    <w:name w:val="page number"/>
    <w:rsid w:val="001D0542"/>
    <w:rPr>
      <w:rFonts w:cs="Times New Roman"/>
    </w:rPr>
  </w:style>
  <w:style w:type="paragraph" w:customStyle="1" w:styleId="ConsTitle">
    <w:name w:val="ConsTitle"/>
    <w:rsid w:val="001D0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1D0542"/>
    <w:pPr>
      <w:spacing w:before="100" w:beforeAutospacing="1" w:after="100" w:afterAutospacing="1"/>
      <w:ind w:firstLine="125"/>
    </w:pPr>
  </w:style>
  <w:style w:type="paragraph" w:customStyle="1" w:styleId="ConsNormal">
    <w:name w:val="ConsNormal"/>
    <w:rsid w:val="001D05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05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1D054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F1A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1A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0F1A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0F1AED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0F1A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554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5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uiPriority w:val="99"/>
    <w:rsid w:val="00C43F78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C43F78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Title">
    <w:name w:val="ConsPlusTitle"/>
    <w:uiPriority w:val="99"/>
    <w:rsid w:val="008B1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5D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953BA0"/>
    <w:pPr>
      <w:ind w:left="720"/>
      <w:contextualSpacing/>
    </w:pPr>
    <w:rPr>
      <w:sz w:val="20"/>
      <w:szCs w:val="20"/>
    </w:rPr>
  </w:style>
  <w:style w:type="table" w:styleId="af">
    <w:name w:val="Table Grid"/>
    <w:basedOn w:val="a1"/>
    <w:rsid w:val="0095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3B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953B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953B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"/>
    <w:basedOn w:val="a"/>
    <w:rsid w:val="00953B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uiPriority w:val="99"/>
    <w:rsid w:val="00953BA0"/>
  </w:style>
  <w:style w:type="character" w:customStyle="1" w:styleId="40">
    <w:name w:val="Заголовок 4 Знак"/>
    <w:basedOn w:val="a0"/>
    <w:link w:val="4"/>
    <w:uiPriority w:val="9"/>
    <w:semiHidden/>
    <w:rsid w:val="00953B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8171</Words>
  <Characters>46579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2018-12-11T07:58:00Z</cp:lastPrinted>
  <dcterms:created xsi:type="dcterms:W3CDTF">2022-01-18T12:52:00Z</dcterms:created>
  <dcterms:modified xsi:type="dcterms:W3CDTF">2022-01-18T12:56:00Z</dcterms:modified>
</cp:coreProperties>
</file>